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DC66" w14:textId="77777777" w:rsidR="00434104" w:rsidRPr="00434104" w:rsidRDefault="00434104" w:rsidP="0043410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u w:val="single"/>
        </w:rPr>
      </w:pPr>
      <w:r w:rsidRPr="00434104">
        <w:rPr>
          <w:rFonts w:ascii="Arial-BoldMT" w:hAnsi="Arial-BoldMT" w:cs="Arial-BoldMT"/>
          <w:b/>
          <w:bCs/>
          <w:sz w:val="28"/>
          <w:szCs w:val="28"/>
          <w:u w:val="single"/>
        </w:rPr>
        <w:t>Elite Real Estate Network</w:t>
      </w:r>
    </w:p>
    <w:p w14:paraId="44FDE9F4" w14:textId="6167D4AB" w:rsidR="00434104" w:rsidRDefault="002C1D80" w:rsidP="0043410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u w:val="single"/>
        </w:rPr>
      </w:pPr>
      <w:r>
        <w:rPr>
          <w:rFonts w:ascii="Arial-BoldMT" w:hAnsi="Arial-BoldMT" w:cs="Arial-BoldMT"/>
          <w:b/>
          <w:bCs/>
          <w:sz w:val="28"/>
          <w:szCs w:val="28"/>
          <w:u w:val="single"/>
        </w:rPr>
        <w:t xml:space="preserve">2021 </w:t>
      </w:r>
      <w:r w:rsidR="00434104" w:rsidRPr="00434104">
        <w:rPr>
          <w:rFonts w:ascii="Arial-BoldMT" w:hAnsi="Arial-BoldMT" w:cs="Arial-BoldMT"/>
          <w:b/>
          <w:bCs/>
          <w:sz w:val="28"/>
          <w:szCs w:val="28"/>
          <w:u w:val="single"/>
        </w:rPr>
        <w:t>Membership Guidelines</w:t>
      </w:r>
    </w:p>
    <w:p w14:paraId="5C05189F" w14:textId="77777777" w:rsidR="00434104" w:rsidRPr="00434104" w:rsidRDefault="00434104" w:rsidP="0043410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u w:val="single"/>
        </w:rPr>
      </w:pPr>
    </w:p>
    <w:p w14:paraId="4A8E6394" w14:textId="77777777" w:rsidR="00434104" w:rsidRDefault="00434104" w:rsidP="004341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Each member of ERN agrees to the following guidelines:</w:t>
      </w:r>
    </w:p>
    <w:p w14:paraId="538EFA1C" w14:textId="77777777" w:rsidR="00434104" w:rsidRDefault="00434104" w:rsidP="004341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F1DD9BE" w14:textId="763AB5D5" w:rsidR="00434104" w:rsidRDefault="002C1D80" w:rsidP="00C26F40">
      <w:pPr>
        <w:autoSpaceDE w:val="0"/>
        <w:autoSpaceDN w:val="0"/>
        <w:adjustRightInd w:val="0"/>
        <w:spacing w:after="0"/>
        <w:ind w:left="720" w:hanging="720"/>
        <w:rPr>
          <w:rFonts w:ascii="ArialMT" w:hAnsi="ArialMT" w:cs="ArialMT"/>
        </w:rPr>
      </w:pPr>
      <w:r>
        <w:rPr>
          <w:rFonts w:ascii="ArialMT" w:hAnsi="ArialMT" w:cs="ArialMT"/>
        </w:rPr>
        <w:t xml:space="preserve">1. </w:t>
      </w:r>
      <w:r>
        <w:rPr>
          <w:rFonts w:ascii="ArialMT" w:hAnsi="ArialMT" w:cs="ArialMT"/>
        </w:rPr>
        <w:tab/>
        <w:t xml:space="preserve">Membership Dues are $1,500.00 per year.  Dues </w:t>
      </w:r>
      <w:r w:rsidR="001A1BDE">
        <w:rPr>
          <w:rFonts w:ascii="ArialMT" w:hAnsi="ArialMT" w:cs="ArialMT"/>
        </w:rPr>
        <w:t xml:space="preserve">can be paid in one lump sum prior to </w:t>
      </w:r>
      <w:r>
        <w:rPr>
          <w:rFonts w:ascii="ArialMT" w:hAnsi="ArialMT" w:cs="ArialMT"/>
        </w:rPr>
        <w:t>January 15</w:t>
      </w:r>
      <w:r w:rsidRPr="002C1D80">
        <w:rPr>
          <w:rFonts w:ascii="ArialMT" w:hAnsi="ArialMT" w:cs="ArialMT"/>
          <w:vertAlign w:val="superscript"/>
        </w:rPr>
        <w:t>th</w:t>
      </w:r>
      <w:r w:rsidR="0037087C">
        <w:rPr>
          <w:rFonts w:ascii="ArialMT" w:hAnsi="ArialMT" w:cs="ArialMT"/>
        </w:rPr>
        <w:t xml:space="preserve"> or in 2 payments of $1,000.  T</w:t>
      </w:r>
      <w:r w:rsidR="001A1BDE">
        <w:rPr>
          <w:rFonts w:ascii="ArialMT" w:hAnsi="ArialMT" w:cs="ArialMT"/>
        </w:rPr>
        <w:t xml:space="preserve">he first payment </w:t>
      </w:r>
      <w:r w:rsidR="0037087C">
        <w:rPr>
          <w:rFonts w:ascii="ArialMT" w:hAnsi="ArialMT" w:cs="ArialMT"/>
        </w:rPr>
        <w:t xml:space="preserve">to be </w:t>
      </w:r>
      <w:r w:rsidR="001A1BDE">
        <w:rPr>
          <w:rFonts w:ascii="ArialMT" w:hAnsi="ArialMT" w:cs="ArialMT"/>
        </w:rPr>
        <w:t xml:space="preserve">prior to </w:t>
      </w:r>
      <w:r>
        <w:rPr>
          <w:rFonts w:ascii="ArialMT" w:hAnsi="ArialMT" w:cs="ArialMT"/>
        </w:rPr>
        <w:t>January 15</w:t>
      </w:r>
      <w:r w:rsidRPr="002C1D80">
        <w:rPr>
          <w:rFonts w:ascii="ArialMT" w:hAnsi="ArialMT" w:cs="ArialMT"/>
          <w:vertAlign w:val="superscript"/>
        </w:rPr>
        <w:t>th</w:t>
      </w:r>
      <w:r>
        <w:rPr>
          <w:rFonts w:ascii="ArialMT" w:hAnsi="ArialMT" w:cs="ArialMT"/>
        </w:rPr>
        <w:t xml:space="preserve"> </w:t>
      </w:r>
      <w:r w:rsidR="001A1BDE">
        <w:rPr>
          <w:rFonts w:ascii="ArialMT" w:hAnsi="ArialMT" w:cs="ArialMT"/>
        </w:rPr>
        <w:t>and the 2</w:t>
      </w:r>
      <w:r w:rsidR="001A1BDE" w:rsidRPr="001A1BDE">
        <w:rPr>
          <w:rFonts w:ascii="ArialMT" w:hAnsi="ArialMT" w:cs="ArialMT"/>
          <w:vertAlign w:val="superscript"/>
        </w:rPr>
        <w:t>nd</w:t>
      </w:r>
      <w:r w:rsidR="001A1BDE">
        <w:rPr>
          <w:rFonts w:ascii="ArialMT" w:hAnsi="ArialMT" w:cs="ArialMT"/>
        </w:rPr>
        <w:t xml:space="preserve"> payment prior to June 30</w:t>
      </w:r>
      <w:r w:rsidR="001A1BDE" w:rsidRPr="001A1BDE">
        <w:rPr>
          <w:rFonts w:ascii="ArialMT" w:hAnsi="ArialMT" w:cs="ArialMT"/>
          <w:vertAlign w:val="superscript"/>
        </w:rPr>
        <w:t>th</w:t>
      </w:r>
      <w:r w:rsidR="001A1BDE">
        <w:rPr>
          <w:rFonts w:ascii="ArialMT" w:hAnsi="ArialMT" w:cs="ArialMT"/>
        </w:rPr>
        <w:t xml:space="preserve">.  </w:t>
      </w:r>
      <w:r w:rsidR="00C26F40">
        <w:rPr>
          <w:rFonts w:ascii="ArialMT" w:hAnsi="ArialMT" w:cs="ArialMT"/>
        </w:rPr>
        <w:t xml:space="preserve">If not </w:t>
      </w:r>
      <w:r w:rsidR="00434104">
        <w:rPr>
          <w:rFonts w:ascii="ArialMT" w:hAnsi="ArialMT" w:cs="ArialMT"/>
        </w:rPr>
        <w:t>paid</w:t>
      </w:r>
      <w:r>
        <w:rPr>
          <w:rFonts w:ascii="ArialMT" w:hAnsi="ArialMT" w:cs="ArialMT"/>
        </w:rPr>
        <w:t xml:space="preserve"> within time guidelines </w:t>
      </w:r>
      <w:r w:rsidR="00434104">
        <w:rPr>
          <w:rFonts w:ascii="ArialMT" w:hAnsi="ArialMT" w:cs="ArialMT"/>
        </w:rPr>
        <w:t xml:space="preserve">your membership may be </w:t>
      </w:r>
      <w:r>
        <w:rPr>
          <w:rFonts w:ascii="ArialMT" w:hAnsi="ArialMT" w:cs="ArialMT"/>
        </w:rPr>
        <w:t>denied/</w:t>
      </w:r>
      <w:r w:rsidR="00434104">
        <w:rPr>
          <w:rFonts w:ascii="ArialMT" w:hAnsi="ArialMT" w:cs="ArialMT"/>
        </w:rPr>
        <w:t>revoked.</w:t>
      </w:r>
    </w:p>
    <w:p w14:paraId="27371223" w14:textId="3E3075BE" w:rsidR="00434104" w:rsidRDefault="00434104" w:rsidP="00C26F40">
      <w:pPr>
        <w:autoSpaceDE w:val="0"/>
        <w:autoSpaceDN w:val="0"/>
        <w:adjustRightInd w:val="0"/>
        <w:spacing w:after="0"/>
        <w:ind w:left="720" w:hanging="720"/>
        <w:rPr>
          <w:rFonts w:ascii="ArialMT" w:hAnsi="ArialMT" w:cs="ArialMT"/>
        </w:rPr>
      </w:pPr>
      <w:r>
        <w:rPr>
          <w:rFonts w:ascii="ArialMT" w:hAnsi="ArialMT" w:cs="ArialMT"/>
        </w:rPr>
        <w:t xml:space="preserve">2. </w:t>
      </w:r>
      <w:r>
        <w:rPr>
          <w:rFonts w:ascii="ArialMT" w:hAnsi="ArialMT" w:cs="ArialMT"/>
        </w:rPr>
        <w:tab/>
        <w:t>Conference c</w:t>
      </w:r>
      <w:r w:rsidR="00C26F40">
        <w:rPr>
          <w:rFonts w:ascii="ArialMT" w:hAnsi="ArialMT" w:cs="ArialMT"/>
        </w:rPr>
        <w:t>alls will be held every 2</w:t>
      </w:r>
      <w:r w:rsidR="00C26F40" w:rsidRPr="00C26F40">
        <w:rPr>
          <w:rFonts w:ascii="ArialMT" w:hAnsi="ArialMT" w:cs="ArialMT"/>
          <w:vertAlign w:val="superscript"/>
        </w:rPr>
        <w:t>nd</w:t>
      </w:r>
      <w:r w:rsidR="00C26F40">
        <w:rPr>
          <w:rFonts w:ascii="ArialMT" w:hAnsi="ArialMT" w:cs="ArialMT"/>
        </w:rPr>
        <w:t xml:space="preserve"> Thursday of the </w:t>
      </w:r>
      <w:r w:rsidR="00CE101B">
        <w:rPr>
          <w:rFonts w:ascii="ArialMT" w:hAnsi="ArialMT" w:cs="ArialMT"/>
        </w:rPr>
        <w:t>month at</w:t>
      </w:r>
      <w:r>
        <w:rPr>
          <w:rFonts w:ascii="ArialMT" w:hAnsi="ArialMT" w:cs="ArialMT"/>
        </w:rPr>
        <w:t xml:space="preserve"> 12:00 pm PST with a topic</w:t>
      </w:r>
      <w:r w:rsidR="00C26F40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specific agenda geared towards helping our members grow their businesses.</w:t>
      </w:r>
    </w:p>
    <w:p w14:paraId="06BF8077" w14:textId="77777777" w:rsidR="00434104" w:rsidRDefault="00434104" w:rsidP="00434104">
      <w:pPr>
        <w:autoSpaceDE w:val="0"/>
        <w:autoSpaceDN w:val="0"/>
        <w:adjustRightInd w:val="0"/>
        <w:spacing w:after="0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Conference call participation is voluntary, but strongly encouraged. Your idea</w:t>
      </w:r>
    </w:p>
    <w:p w14:paraId="7BB00E19" w14:textId="77777777" w:rsidR="00434104" w:rsidRDefault="00434104" w:rsidP="00434104">
      <w:pPr>
        <w:autoSpaceDE w:val="0"/>
        <w:autoSpaceDN w:val="0"/>
        <w:adjustRightInd w:val="0"/>
        <w:spacing w:after="0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might save another member’s business or you might get that one idea which</w:t>
      </w:r>
    </w:p>
    <w:p w14:paraId="2C19D01E" w14:textId="77777777" w:rsidR="00434104" w:rsidRDefault="00434104" w:rsidP="00434104">
      <w:pPr>
        <w:autoSpaceDE w:val="0"/>
        <w:autoSpaceDN w:val="0"/>
        <w:adjustRightInd w:val="0"/>
        <w:spacing w:after="0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adds another $100,000 in revenue to your business. Most conference calls will</w:t>
      </w:r>
    </w:p>
    <w:p w14:paraId="7551CC43" w14:textId="77777777" w:rsidR="00434104" w:rsidRDefault="00434104" w:rsidP="00434104">
      <w:pPr>
        <w:autoSpaceDE w:val="0"/>
        <w:autoSpaceDN w:val="0"/>
        <w:adjustRightInd w:val="0"/>
        <w:spacing w:after="0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allow for team members or colleagues to participate. Please check with the host</w:t>
      </w:r>
    </w:p>
    <w:p w14:paraId="5E161D79" w14:textId="77777777" w:rsidR="00434104" w:rsidRDefault="00434104" w:rsidP="00434104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>of the call before inviting someone on the call. 1-888-565-3768</w:t>
      </w:r>
    </w:p>
    <w:p w14:paraId="1175A3F8" w14:textId="77777777" w:rsidR="00434104" w:rsidRDefault="00434104" w:rsidP="00434104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3. </w:t>
      </w:r>
      <w:r>
        <w:rPr>
          <w:rFonts w:ascii="ArialMT" w:hAnsi="ArialMT" w:cs="ArialMT"/>
        </w:rPr>
        <w:tab/>
        <w:t>Minimum of 50 transactions closed in the previous 12 months</w:t>
      </w:r>
    </w:p>
    <w:p w14:paraId="692021FB" w14:textId="2AAADD23" w:rsidR="00434104" w:rsidRPr="0037087C" w:rsidRDefault="00434104" w:rsidP="00434104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00B81B96">
        <w:rPr>
          <w:rFonts w:ascii="ArialMT" w:hAnsi="ArialMT" w:cs="ArialMT"/>
        </w:rPr>
        <w:t xml:space="preserve">4. </w:t>
      </w:r>
      <w:r w:rsidRPr="00B81B96">
        <w:rPr>
          <w:rFonts w:ascii="ArialMT" w:hAnsi="ArialMT" w:cs="ArialMT"/>
        </w:rPr>
        <w:tab/>
      </w:r>
      <w:r w:rsidRPr="0037087C">
        <w:rPr>
          <w:rFonts w:ascii="ArialMT" w:hAnsi="ArialMT" w:cs="ArialMT"/>
        </w:rPr>
        <w:t xml:space="preserve">No overlapping territories (can be waived by </w:t>
      </w:r>
      <w:r w:rsidR="002C1D80" w:rsidRPr="0037087C">
        <w:rPr>
          <w:rFonts w:ascii="ArialMT" w:hAnsi="ArialMT" w:cs="ArialMT"/>
        </w:rPr>
        <w:t xml:space="preserve">current territory </w:t>
      </w:r>
      <w:r w:rsidRPr="0037087C">
        <w:rPr>
          <w:rFonts w:ascii="ArialMT" w:hAnsi="ArialMT" w:cs="ArialMT"/>
        </w:rPr>
        <w:t>agent and approval by the</w:t>
      </w:r>
    </w:p>
    <w:p w14:paraId="10C47F91" w14:textId="77777777" w:rsidR="00434104" w:rsidRDefault="00434104" w:rsidP="00434104">
      <w:pPr>
        <w:autoSpaceDE w:val="0"/>
        <w:autoSpaceDN w:val="0"/>
        <w:adjustRightInd w:val="0"/>
        <w:spacing w:after="0"/>
        <w:ind w:firstLine="720"/>
        <w:rPr>
          <w:rFonts w:ascii="ArialMT" w:hAnsi="ArialMT" w:cs="ArialMT"/>
        </w:rPr>
      </w:pPr>
      <w:r w:rsidRPr="0037087C">
        <w:rPr>
          <w:rFonts w:ascii="ArialMT" w:hAnsi="ArialMT" w:cs="ArialMT"/>
        </w:rPr>
        <w:t>Membership Committee Director.)</w:t>
      </w:r>
    </w:p>
    <w:p w14:paraId="5D5E87EF" w14:textId="368CA863" w:rsidR="00434104" w:rsidRDefault="00434104" w:rsidP="00434104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5.</w:t>
      </w:r>
      <w:r>
        <w:rPr>
          <w:rFonts w:ascii="ArialMT" w:hAnsi="ArialMT" w:cs="ArialMT"/>
        </w:rPr>
        <w:tab/>
        <w:t>Must attend</w:t>
      </w:r>
      <w:r w:rsidR="002C1D80">
        <w:rPr>
          <w:rFonts w:ascii="ArialMT" w:hAnsi="ArialMT" w:cs="ArialMT"/>
        </w:rPr>
        <w:t xml:space="preserve"> Minimum of </w:t>
      </w:r>
      <w:r>
        <w:rPr>
          <w:rFonts w:ascii="ArialMT" w:hAnsi="ArialMT" w:cs="ArialMT"/>
        </w:rPr>
        <w:t xml:space="preserve">1 </w:t>
      </w:r>
      <w:r w:rsidR="002C1D80">
        <w:rPr>
          <w:rFonts w:ascii="ArialMT" w:hAnsi="ArialMT" w:cs="ArialMT"/>
        </w:rPr>
        <w:t xml:space="preserve">Annual </w:t>
      </w:r>
      <w:r>
        <w:rPr>
          <w:rFonts w:ascii="ArialMT" w:hAnsi="ArialMT" w:cs="ArialMT"/>
        </w:rPr>
        <w:t xml:space="preserve">Event. </w:t>
      </w:r>
    </w:p>
    <w:p w14:paraId="0E91C6C0" w14:textId="77777777" w:rsidR="00434104" w:rsidRDefault="00C26F40" w:rsidP="00434104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6</w:t>
      </w:r>
      <w:r w:rsidR="00434104">
        <w:rPr>
          <w:rFonts w:ascii="ArialMT" w:hAnsi="ArialMT" w:cs="ArialMT"/>
        </w:rPr>
        <w:t xml:space="preserve">. </w:t>
      </w:r>
      <w:r w:rsidR="00434104">
        <w:rPr>
          <w:rFonts w:ascii="ArialMT" w:hAnsi="ArialMT" w:cs="ArialMT"/>
        </w:rPr>
        <w:tab/>
        <w:t>Membership Dues may include a portion of the cost of all Events</w:t>
      </w:r>
    </w:p>
    <w:p w14:paraId="09826EF2" w14:textId="77777777" w:rsidR="00434104" w:rsidRDefault="00434104" w:rsidP="00434104">
      <w:pPr>
        <w:autoSpaceDE w:val="0"/>
        <w:autoSpaceDN w:val="0"/>
        <w:adjustRightInd w:val="0"/>
        <w:spacing w:after="0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including Convention, Advertising, Marketing, Website, Membership Directories,</w:t>
      </w:r>
    </w:p>
    <w:p w14:paraId="6BE7006B" w14:textId="77777777" w:rsidR="00434104" w:rsidRDefault="00434104" w:rsidP="00434104">
      <w:pPr>
        <w:autoSpaceDE w:val="0"/>
        <w:autoSpaceDN w:val="0"/>
        <w:adjustRightInd w:val="0"/>
        <w:spacing w:after="0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Brochures &amp; Flyers, Promotional Items, Monthly Newsletter to Asset Managers,</w:t>
      </w:r>
    </w:p>
    <w:p w14:paraId="18080627" w14:textId="77777777" w:rsidR="00434104" w:rsidRDefault="00434104" w:rsidP="00434104">
      <w:pPr>
        <w:autoSpaceDE w:val="0"/>
        <w:autoSpaceDN w:val="0"/>
        <w:adjustRightInd w:val="0"/>
        <w:spacing w:after="0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and Administrative Costs.</w:t>
      </w:r>
    </w:p>
    <w:p w14:paraId="0AF19BAB" w14:textId="62061825" w:rsidR="00621D5A" w:rsidRDefault="00621D5A" w:rsidP="00621D5A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7. </w:t>
      </w:r>
      <w:r>
        <w:rPr>
          <w:rFonts w:ascii="ArialMT" w:hAnsi="ArialMT" w:cs="ArialMT"/>
        </w:rPr>
        <w:tab/>
        <w:t>Provide notice</w:t>
      </w:r>
      <w:r w:rsidR="00434104">
        <w:rPr>
          <w:rFonts w:ascii="ArialMT" w:hAnsi="ArialMT" w:cs="ArialMT"/>
        </w:rPr>
        <w:t xml:space="preserve"> of </w:t>
      </w:r>
      <w:r w:rsidRPr="00621D5A">
        <w:rPr>
          <w:rFonts w:ascii="ArialMT" w:hAnsi="ArialMT" w:cs="ArialMT"/>
        </w:rPr>
        <w:t xml:space="preserve">client visits </w:t>
      </w:r>
      <w:r>
        <w:rPr>
          <w:rFonts w:ascii="ArialMT" w:hAnsi="ArialMT" w:cs="ArialMT"/>
        </w:rPr>
        <w:t>to be shared on our website so other members can be</w:t>
      </w:r>
    </w:p>
    <w:p w14:paraId="5FCE5C33" w14:textId="1C7A81BC" w:rsidR="0037087C" w:rsidRDefault="00621D5A" w:rsidP="00621D5A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aware if they ar</w:t>
      </w:r>
      <w:r w:rsidR="0037087C">
        <w:rPr>
          <w:rFonts w:ascii="ArialMT" w:hAnsi="ArialMT" w:cs="ArialMT"/>
        </w:rPr>
        <w:t>e visiting the same client/s and we</w:t>
      </w:r>
      <w:r>
        <w:rPr>
          <w:rFonts w:ascii="ArialMT" w:hAnsi="ArialMT" w:cs="ArialMT"/>
        </w:rPr>
        <w:t xml:space="preserve"> will come across as professional</w:t>
      </w:r>
      <w:r w:rsidR="0037087C">
        <w:rPr>
          <w:rFonts w:ascii="ArialMT" w:hAnsi="ArialMT" w:cs="ArialMT"/>
        </w:rPr>
        <w:t>,</w:t>
      </w:r>
    </w:p>
    <w:p w14:paraId="7375090F" w14:textId="7BE05A11" w:rsidR="00434104" w:rsidRDefault="0037087C" w:rsidP="00621D5A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</w:t>
      </w:r>
      <w:r w:rsidR="00621D5A">
        <w:rPr>
          <w:rFonts w:ascii="ArialMT" w:hAnsi="ArialMT" w:cs="ArialMT"/>
        </w:rPr>
        <w:t>informed and coordinated.</w:t>
      </w:r>
    </w:p>
    <w:p w14:paraId="78381B0B" w14:textId="18A3D75B" w:rsidR="00286F0E" w:rsidRDefault="00621D5A" w:rsidP="00434104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8</w:t>
      </w:r>
      <w:r w:rsidR="00327C01">
        <w:rPr>
          <w:rFonts w:ascii="ArialMT" w:hAnsi="ArialMT" w:cs="ArialMT"/>
        </w:rPr>
        <w:t xml:space="preserve">. </w:t>
      </w:r>
      <w:r w:rsidR="00327C01">
        <w:rPr>
          <w:rFonts w:ascii="ArialMT" w:hAnsi="ArialMT" w:cs="ArialMT"/>
        </w:rPr>
        <w:tab/>
        <w:t>During</w:t>
      </w:r>
      <w:r w:rsidR="00434104">
        <w:rPr>
          <w:rFonts w:ascii="ArialMT" w:hAnsi="ArialMT" w:cs="ArialMT"/>
        </w:rPr>
        <w:t xml:space="preserve"> </w:t>
      </w:r>
      <w:r w:rsidR="00327C01">
        <w:rPr>
          <w:rFonts w:ascii="ArialMT" w:hAnsi="ArialMT" w:cs="ArialMT"/>
        </w:rPr>
        <w:t xml:space="preserve">client visits only ERN marketing materials and your personal business </w:t>
      </w:r>
      <w:r w:rsidR="00286F0E">
        <w:rPr>
          <w:rFonts w:ascii="ArialMT" w:hAnsi="ArialMT" w:cs="ArialMT"/>
        </w:rPr>
        <w:t xml:space="preserve">card </w:t>
      </w:r>
      <w:r w:rsidR="00327C01">
        <w:rPr>
          <w:rFonts w:ascii="ArialMT" w:hAnsi="ArialMT" w:cs="ArialMT"/>
        </w:rPr>
        <w:t xml:space="preserve">are to </w:t>
      </w:r>
    </w:p>
    <w:p w14:paraId="17B6E984" w14:textId="77777777" w:rsidR="00621D5A" w:rsidRDefault="00286F0E" w:rsidP="00327C01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be </w:t>
      </w:r>
      <w:r w:rsidR="00327C01">
        <w:rPr>
          <w:rFonts w:ascii="ArialMT" w:hAnsi="ArialMT" w:cs="ArialMT"/>
        </w:rPr>
        <w:t xml:space="preserve">distributed to client employees/representatives.  </w:t>
      </w:r>
      <w:r w:rsidR="00621D5A">
        <w:rPr>
          <w:rFonts w:ascii="ArialMT" w:hAnsi="ArialMT" w:cs="ArialMT"/>
        </w:rPr>
        <w:t xml:space="preserve">We provide rosters at each client </w:t>
      </w:r>
    </w:p>
    <w:p w14:paraId="6D3466EF" w14:textId="4C0ED6F8" w:rsidR="00621D5A" w:rsidRDefault="00621D5A" w:rsidP="00327C01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meeting with </w:t>
      </w:r>
      <w:r w:rsidR="001B1264">
        <w:rPr>
          <w:rFonts w:ascii="ArialMT" w:hAnsi="ArialMT" w:cs="ArialMT"/>
        </w:rPr>
        <w:t>all</w:t>
      </w:r>
      <w:r>
        <w:rPr>
          <w:rFonts w:ascii="ArialMT" w:hAnsi="ArialMT" w:cs="ArialMT"/>
        </w:rPr>
        <w:t xml:space="preserve"> our members </w:t>
      </w:r>
      <w:r w:rsidR="00286F0E">
        <w:rPr>
          <w:rFonts w:ascii="ArialMT" w:hAnsi="ArialMT" w:cs="ArialMT"/>
        </w:rPr>
        <w:t>contact</w:t>
      </w:r>
      <w:r>
        <w:rPr>
          <w:rFonts w:ascii="ArialMT" w:hAnsi="ArialMT" w:cs="ArialMT"/>
        </w:rPr>
        <w:t xml:space="preserve"> </w:t>
      </w:r>
      <w:r w:rsidR="00286F0E">
        <w:rPr>
          <w:rFonts w:ascii="ArialMT" w:hAnsi="ArialMT" w:cs="ArialMT"/>
        </w:rPr>
        <w:t>information so they can contact you</w:t>
      </w:r>
      <w:r>
        <w:rPr>
          <w:rFonts w:ascii="ArialMT" w:hAnsi="ArialMT" w:cs="ArialMT"/>
        </w:rPr>
        <w:t xml:space="preserve"> directly </w:t>
      </w:r>
      <w:r w:rsidR="00286F0E">
        <w:rPr>
          <w:rFonts w:ascii="ArialMT" w:hAnsi="ArialMT" w:cs="ArialMT"/>
        </w:rPr>
        <w:t xml:space="preserve">for </w:t>
      </w:r>
    </w:p>
    <w:p w14:paraId="79CEFE30" w14:textId="7ECEE3CC" w:rsidR="00434104" w:rsidRDefault="00621D5A" w:rsidP="00327C01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ab/>
        <w:t>additional information</w:t>
      </w:r>
      <w:r w:rsidR="0037087C">
        <w:rPr>
          <w:rFonts w:ascii="ArialMT" w:hAnsi="ArialMT" w:cs="ArialMT"/>
        </w:rPr>
        <w:t>.</w:t>
      </w:r>
      <w:r w:rsidR="00327C01">
        <w:rPr>
          <w:rFonts w:ascii="ArialMT" w:hAnsi="ArialMT" w:cs="ArialMT"/>
        </w:rPr>
        <w:t xml:space="preserve"> </w:t>
      </w:r>
    </w:p>
    <w:p w14:paraId="18D3156F" w14:textId="7EAEBA80" w:rsidR="00B81B96" w:rsidRDefault="00621D5A" w:rsidP="00434104">
      <w:pPr>
        <w:autoSpaceDE w:val="0"/>
        <w:autoSpaceDN w:val="0"/>
        <w:adjustRightInd w:val="0"/>
        <w:spacing w:after="0"/>
        <w:rPr>
          <w:rFonts w:ascii="ArialMT" w:hAnsi="ArialMT" w:cs="ArialMT"/>
          <w:highlight w:val="yellow"/>
        </w:rPr>
      </w:pPr>
      <w:r>
        <w:rPr>
          <w:rFonts w:ascii="ArialMT" w:hAnsi="ArialMT" w:cs="ArialMT"/>
        </w:rPr>
        <w:t xml:space="preserve"> </w:t>
      </w:r>
      <w:r w:rsidRPr="0037087C">
        <w:rPr>
          <w:rFonts w:ascii="ArialMT" w:hAnsi="ArialMT" w:cs="ArialMT"/>
        </w:rPr>
        <w:t>9</w:t>
      </w:r>
      <w:r w:rsidR="00434104" w:rsidRPr="0037087C">
        <w:rPr>
          <w:rFonts w:ascii="ArialMT" w:hAnsi="ArialMT" w:cs="ArialMT"/>
        </w:rPr>
        <w:t xml:space="preserve">. </w:t>
      </w:r>
      <w:r w:rsidR="00434104" w:rsidRPr="0037087C">
        <w:rPr>
          <w:rFonts w:ascii="ArialMT" w:hAnsi="ArialMT" w:cs="ArialMT"/>
        </w:rPr>
        <w:tab/>
        <w:t xml:space="preserve">Members will provide exemplary service to </w:t>
      </w:r>
      <w:r w:rsidR="002C1D80" w:rsidRPr="0037087C">
        <w:rPr>
          <w:rFonts w:ascii="ArialMT" w:hAnsi="ArialMT" w:cs="ArialMT"/>
        </w:rPr>
        <w:t xml:space="preserve">clients and all </w:t>
      </w:r>
      <w:r w:rsidR="00B81B96" w:rsidRPr="0037087C">
        <w:rPr>
          <w:rFonts w:ascii="ArialMT" w:hAnsi="ArialMT" w:cs="ArialMT"/>
        </w:rPr>
        <w:t xml:space="preserve">client </w:t>
      </w:r>
      <w:r w:rsidR="00434104" w:rsidRPr="0037087C">
        <w:rPr>
          <w:rFonts w:ascii="ArialMT" w:hAnsi="ArialMT" w:cs="ArialMT"/>
        </w:rPr>
        <w:t>asset managers</w:t>
      </w:r>
      <w:r w:rsidR="00B81B96" w:rsidRPr="0037087C">
        <w:rPr>
          <w:rFonts w:ascii="ArialMT" w:hAnsi="ArialMT" w:cs="ArialMT"/>
        </w:rPr>
        <w:t xml:space="preserve"> and </w:t>
      </w:r>
    </w:p>
    <w:p w14:paraId="08F50F1B" w14:textId="3ED93AD7" w:rsidR="00B81B96" w:rsidRPr="0037087C" w:rsidRDefault="00B81B96" w:rsidP="00434104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00B81B96">
        <w:rPr>
          <w:rFonts w:ascii="ArialMT" w:hAnsi="ArialMT" w:cs="ArialMT"/>
        </w:rPr>
        <w:t xml:space="preserve">            </w:t>
      </w:r>
      <w:r w:rsidR="002C1D80" w:rsidRPr="0037087C">
        <w:rPr>
          <w:rFonts w:ascii="ArialMT" w:hAnsi="ArialMT" w:cs="ArialMT"/>
        </w:rPr>
        <w:t xml:space="preserve">staff </w:t>
      </w:r>
      <w:r w:rsidR="001B1264" w:rsidRPr="0037087C">
        <w:rPr>
          <w:rFonts w:ascii="ArialMT" w:hAnsi="ArialMT" w:cs="ArialMT"/>
        </w:rPr>
        <w:t>always</w:t>
      </w:r>
      <w:r w:rsidRPr="0037087C">
        <w:rPr>
          <w:rFonts w:ascii="ArialMT" w:hAnsi="ArialMT" w:cs="ArialMT"/>
        </w:rPr>
        <w:t>.</w:t>
      </w:r>
    </w:p>
    <w:p w14:paraId="0E45E434" w14:textId="797667D3" w:rsidR="00B81B96" w:rsidRDefault="00621D5A" w:rsidP="00B81B96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10</w:t>
      </w:r>
      <w:r w:rsidR="00B81B96" w:rsidRPr="00B81B96">
        <w:rPr>
          <w:rFonts w:ascii="ArialMT" w:hAnsi="ArialMT" w:cs="ArialMT"/>
        </w:rPr>
        <w:t>.</w:t>
      </w:r>
      <w:r w:rsidR="00B81B96">
        <w:rPr>
          <w:rFonts w:ascii="ArialMT" w:hAnsi="ArialMT" w:cs="ArialMT"/>
        </w:rPr>
        <w:t xml:space="preserve">       </w:t>
      </w:r>
      <w:r w:rsidR="002C1D80">
        <w:rPr>
          <w:rFonts w:ascii="ArialMT" w:hAnsi="ArialMT" w:cs="ArialMT"/>
        </w:rPr>
        <w:t>Members are</w:t>
      </w:r>
      <w:r w:rsidR="00434104">
        <w:rPr>
          <w:rFonts w:ascii="ArialMT" w:hAnsi="ArialMT" w:cs="ArialMT"/>
        </w:rPr>
        <w:t xml:space="preserve"> </w:t>
      </w:r>
      <w:r w:rsidR="002C1D80">
        <w:rPr>
          <w:rFonts w:ascii="ArialMT" w:hAnsi="ArialMT" w:cs="ArialMT"/>
        </w:rPr>
        <w:t xml:space="preserve">representatives </w:t>
      </w:r>
      <w:r w:rsidR="00434104">
        <w:rPr>
          <w:rFonts w:ascii="ArialMT" w:hAnsi="ArialMT" w:cs="ArialMT"/>
        </w:rPr>
        <w:t xml:space="preserve">of the ERN and </w:t>
      </w:r>
      <w:r w:rsidR="002C1D80">
        <w:rPr>
          <w:rFonts w:ascii="ArialMT" w:hAnsi="ArialMT" w:cs="ArialMT"/>
        </w:rPr>
        <w:t xml:space="preserve">must </w:t>
      </w:r>
      <w:r w:rsidR="00434104">
        <w:rPr>
          <w:rFonts w:ascii="ArialMT" w:hAnsi="ArialMT" w:cs="ArialMT"/>
        </w:rPr>
        <w:t xml:space="preserve">display </w:t>
      </w:r>
      <w:r w:rsidR="002C1D80">
        <w:rPr>
          <w:rFonts w:ascii="ArialMT" w:hAnsi="ArialMT" w:cs="ArialMT"/>
        </w:rPr>
        <w:t xml:space="preserve">Professional </w:t>
      </w:r>
      <w:r w:rsidR="00434104">
        <w:rPr>
          <w:rFonts w:ascii="ArialMT" w:hAnsi="ArialMT" w:cs="ArialMT"/>
        </w:rPr>
        <w:t xml:space="preserve">public </w:t>
      </w:r>
      <w:proofErr w:type="gramStart"/>
      <w:r w:rsidR="00434104">
        <w:rPr>
          <w:rFonts w:ascii="ArialMT" w:hAnsi="ArialMT" w:cs="ArialMT"/>
        </w:rPr>
        <w:t>conduct</w:t>
      </w:r>
      <w:proofErr w:type="gramEnd"/>
      <w:r w:rsidR="00434104">
        <w:rPr>
          <w:rFonts w:ascii="ArialMT" w:hAnsi="ArialMT" w:cs="ArialMT"/>
        </w:rPr>
        <w:t xml:space="preserve"> </w:t>
      </w:r>
    </w:p>
    <w:p w14:paraId="096AF098" w14:textId="2A506493" w:rsidR="00434104" w:rsidRDefault="00434104" w:rsidP="00B81B96">
      <w:pPr>
        <w:autoSpaceDE w:val="0"/>
        <w:autoSpaceDN w:val="0"/>
        <w:adjustRightInd w:val="0"/>
        <w:spacing w:after="0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at all times.</w:t>
      </w:r>
    </w:p>
    <w:p w14:paraId="669CB8C7" w14:textId="3C967456" w:rsidR="00434104" w:rsidRDefault="00621D5A" w:rsidP="00434104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11</w:t>
      </w:r>
      <w:r w:rsidR="00B81B96">
        <w:rPr>
          <w:rFonts w:ascii="ArialMT" w:hAnsi="ArialMT" w:cs="ArialMT"/>
        </w:rPr>
        <w:t>.</w:t>
      </w:r>
      <w:r w:rsidR="00B81B96">
        <w:rPr>
          <w:rFonts w:ascii="ArialMT" w:hAnsi="ArialMT" w:cs="ArialMT"/>
        </w:rPr>
        <w:tab/>
      </w:r>
      <w:r w:rsidR="00434104">
        <w:rPr>
          <w:rFonts w:ascii="ArialMT" w:hAnsi="ArialMT" w:cs="ArialMT"/>
        </w:rPr>
        <w:t xml:space="preserve">In the event membership is terminated, </w:t>
      </w:r>
      <w:r w:rsidR="00B81B96">
        <w:rPr>
          <w:rFonts w:ascii="ArialMT" w:hAnsi="ArialMT" w:cs="ArialMT"/>
        </w:rPr>
        <w:t xml:space="preserve">clients and </w:t>
      </w:r>
      <w:r w:rsidR="00434104">
        <w:rPr>
          <w:rFonts w:ascii="ArialMT" w:hAnsi="ArialMT" w:cs="ArialMT"/>
        </w:rPr>
        <w:t>all</w:t>
      </w:r>
      <w:r w:rsidR="00B81B96">
        <w:rPr>
          <w:rFonts w:ascii="ArialMT" w:hAnsi="ArialMT" w:cs="ArialMT"/>
        </w:rPr>
        <w:t xml:space="preserve"> asset managers </w:t>
      </w:r>
      <w:r w:rsidR="00434104">
        <w:rPr>
          <w:rFonts w:ascii="ArialMT" w:hAnsi="ArialMT" w:cs="ArialMT"/>
        </w:rPr>
        <w:t>will be notified of</w:t>
      </w:r>
    </w:p>
    <w:p w14:paraId="0111FCC2" w14:textId="74966D7E" w:rsidR="00CE101B" w:rsidRDefault="00434104" w:rsidP="00434104">
      <w:pPr>
        <w:autoSpaceDE w:val="0"/>
        <w:autoSpaceDN w:val="0"/>
        <w:adjustRightInd w:val="0"/>
        <w:spacing w:after="0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member’s removal from the group.</w:t>
      </w:r>
    </w:p>
    <w:p w14:paraId="615FC013" w14:textId="7584E816" w:rsidR="00434104" w:rsidRDefault="00621D5A" w:rsidP="00434104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12</w:t>
      </w:r>
      <w:r w:rsidR="00434104">
        <w:rPr>
          <w:rFonts w:ascii="ArialMT" w:hAnsi="ArialMT" w:cs="ArialMT"/>
        </w:rPr>
        <w:t xml:space="preserve">. </w:t>
      </w:r>
      <w:r w:rsidR="00434104">
        <w:rPr>
          <w:rFonts w:ascii="ArialMT" w:hAnsi="ArialMT" w:cs="ArialMT"/>
        </w:rPr>
        <w:tab/>
        <w:t>To realize the full benefits of ERN we strongly recommend participation and</w:t>
      </w:r>
    </w:p>
    <w:p w14:paraId="31588733" w14:textId="37092438" w:rsidR="00434104" w:rsidRDefault="00B81B96" w:rsidP="00434104">
      <w:pPr>
        <w:autoSpaceDE w:val="0"/>
        <w:autoSpaceDN w:val="0"/>
        <w:adjustRightInd w:val="0"/>
        <w:spacing w:after="0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 xml:space="preserve">Contribution.  If </w:t>
      </w:r>
      <w:r w:rsidR="00434104">
        <w:rPr>
          <w:rFonts w:ascii="ArialMT" w:hAnsi="ArialMT" w:cs="ArialMT"/>
        </w:rPr>
        <w:t xml:space="preserve">at </w:t>
      </w:r>
      <w:r w:rsidR="00CE101B">
        <w:rPr>
          <w:rFonts w:ascii="ArialMT" w:hAnsi="ArialMT" w:cs="ArialMT"/>
        </w:rPr>
        <w:t>any time</w:t>
      </w:r>
      <w:r w:rsidR="00434104">
        <w:rPr>
          <w:rFonts w:ascii="ArialMT" w:hAnsi="ArialMT" w:cs="ArialMT"/>
        </w:rPr>
        <w:t xml:space="preserve"> it appears to ERN leadership that the relationship is not</w:t>
      </w:r>
    </w:p>
    <w:p w14:paraId="6E5EEB77" w14:textId="77777777" w:rsidR="00CE101B" w:rsidRDefault="00434104" w:rsidP="00CE101B">
      <w:pPr>
        <w:autoSpaceDE w:val="0"/>
        <w:autoSpaceDN w:val="0"/>
        <w:adjustRightInd w:val="0"/>
        <w:spacing w:after="0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mutually beneficial ERN reserves the right to terminate membership with notice.</w:t>
      </w:r>
    </w:p>
    <w:p w14:paraId="3BDC4B31" w14:textId="77777777" w:rsidR="0037087C" w:rsidRDefault="0037087C" w:rsidP="00CE101B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</w:rPr>
      </w:pPr>
    </w:p>
    <w:p w14:paraId="32457E21" w14:textId="77777777" w:rsidR="0037087C" w:rsidRDefault="0037087C" w:rsidP="00CE101B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</w:rPr>
      </w:pPr>
    </w:p>
    <w:p w14:paraId="7F5FD149" w14:textId="77777777" w:rsidR="0037087C" w:rsidRDefault="0037087C" w:rsidP="0037087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u w:val="single"/>
        </w:rPr>
      </w:pPr>
      <w:r w:rsidRPr="00434104">
        <w:rPr>
          <w:rFonts w:ascii="Arial-BoldMT" w:hAnsi="Arial-BoldMT" w:cs="Arial-BoldMT"/>
          <w:b/>
          <w:bCs/>
          <w:sz w:val="28"/>
          <w:szCs w:val="28"/>
          <w:u w:val="single"/>
        </w:rPr>
        <w:t>Elite Real Estate Network</w:t>
      </w:r>
    </w:p>
    <w:p w14:paraId="1F27F620" w14:textId="70B0C9AB" w:rsidR="0037087C" w:rsidRDefault="0037087C" w:rsidP="0037087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u w:val="single"/>
        </w:rPr>
      </w:pPr>
      <w:r>
        <w:rPr>
          <w:rFonts w:ascii="Arial-BoldMT" w:hAnsi="Arial-BoldMT" w:cs="Arial-BoldMT"/>
          <w:b/>
          <w:bCs/>
          <w:sz w:val="28"/>
          <w:szCs w:val="28"/>
          <w:u w:val="single"/>
        </w:rPr>
        <w:t xml:space="preserve">2021 </w:t>
      </w:r>
      <w:r w:rsidRPr="00434104">
        <w:rPr>
          <w:rFonts w:ascii="Arial-BoldMT" w:hAnsi="Arial-BoldMT" w:cs="Arial-BoldMT"/>
          <w:b/>
          <w:bCs/>
          <w:sz w:val="28"/>
          <w:szCs w:val="28"/>
          <w:u w:val="single"/>
        </w:rPr>
        <w:t>Membership Guidelines</w:t>
      </w:r>
      <w:r>
        <w:rPr>
          <w:rFonts w:ascii="Arial-BoldMT" w:hAnsi="Arial-BoldMT" w:cs="Arial-BoldMT"/>
          <w:b/>
          <w:bCs/>
          <w:sz w:val="28"/>
          <w:szCs w:val="28"/>
          <w:u w:val="single"/>
        </w:rPr>
        <w:t xml:space="preserve"> Continued</w:t>
      </w:r>
    </w:p>
    <w:p w14:paraId="2F049653" w14:textId="1402D6ED" w:rsidR="0037087C" w:rsidRDefault="0037087C" w:rsidP="00CE101B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</w:rPr>
      </w:pPr>
    </w:p>
    <w:p w14:paraId="0D3D6DCC" w14:textId="77777777" w:rsidR="0037087C" w:rsidRDefault="0037087C" w:rsidP="00CE101B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</w:rPr>
      </w:pPr>
    </w:p>
    <w:p w14:paraId="1671377F" w14:textId="77777777" w:rsidR="00CE101B" w:rsidRPr="0037087C" w:rsidRDefault="00CE101B" w:rsidP="00CE101B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</w:rPr>
      </w:pPr>
      <w:r w:rsidRPr="00CE101B">
        <w:rPr>
          <w:rFonts w:ascii="Arial" w:hAnsi="Arial" w:cs="Arial"/>
        </w:rPr>
        <w:t>13.</w:t>
      </w:r>
      <w:r w:rsidRPr="00CE101B">
        <w:rPr>
          <w:rFonts w:ascii="Arial" w:hAnsi="Arial" w:cs="Arial"/>
        </w:rPr>
        <w:tab/>
      </w:r>
      <w:r w:rsidRPr="0037087C">
        <w:rPr>
          <w:rFonts w:ascii="Arial" w:hAnsi="Arial" w:cs="Arial"/>
        </w:rPr>
        <w:t xml:space="preserve">If a member has </w:t>
      </w:r>
      <w:r w:rsidRPr="0037087C">
        <w:rPr>
          <w:rFonts w:ascii="Arial" w:hAnsi="Arial" w:cs="Arial"/>
          <w:bCs/>
        </w:rPr>
        <w:t>3 unexcused absences</w:t>
      </w:r>
      <w:r w:rsidRPr="0037087C">
        <w:rPr>
          <w:rFonts w:ascii="Arial" w:hAnsi="Arial" w:cs="Arial"/>
        </w:rPr>
        <w:t xml:space="preserve"> for the monthly calls in a </w:t>
      </w:r>
      <w:r w:rsidRPr="0037087C">
        <w:rPr>
          <w:rFonts w:ascii="Arial" w:hAnsi="Arial" w:cs="Arial"/>
          <w:bCs/>
        </w:rPr>
        <w:t>12-month</w:t>
      </w:r>
      <w:r w:rsidRPr="0037087C">
        <w:rPr>
          <w:rFonts w:ascii="Arial" w:hAnsi="Arial" w:cs="Arial"/>
        </w:rPr>
        <w:t xml:space="preserve"> Calendar period, the member will be deemed as not fully engaged and will no longer have Veto Rights if another person applies to join in their area.</w:t>
      </w:r>
    </w:p>
    <w:p w14:paraId="1227C30D" w14:textId="2EB328BE" w:rsidR="000E284D" w:rsidRPr="0037087C" w:rsidRDefault="00B81B96" w:rsidP="00FE6672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</w:rPr>
      </w:pPr>
      <w:r w:rsidRPr="0037087C">
        <w:rPr>
          <w:rFonts w:ascii="Arial" w:hAnsi="Arial" w:cs="Arial"/>
        </w:rPr>
        <w:t xml:space="preserve">14.      </w:t>
      </w:r>
      <w:r w:rsidR="00CE101B" w:rsidRPr="0037087C">
        <w:rPr>
          <w:rFonts w:ascii="Arial" w:hAnsi="Arial" w:cs="Arial"/>
        </w:rPr>
        <w:t xml:space="preserve"> If a member refers another Member, upon the new member paying a full years membership, the referring member will </w:t>
      </w:r>
      <w:r w:rsidR="00CE101B" w:rsidRPr="0037087C">
        <w:rPr>
          <w:rFonts w:ascii="Arial" w:hAnsi="Arial" w:cs="Arial"/>
          <w:bCs/>
        </w:rPr>
        <w:t>receive $200</w:t>
      </w:r>
      <w:r w:rsidR="00CE101B" w:rsidRPr="0037087C">
        <w:rPr>
          <w:rFonts w:ascii="Arial" w:hAnsi="Arial" w:cs="Arial"/>
        </w:rPr>
        <w:t>..</w:t>
      </w:r>
    </w:p>
    <w:p w14:paraId="431F38C9" w14:textId="12E8336B" w:rsidR="000E284D" w:rsidRPr="000E284D" w:rsidRDefault="000E284D" w:rsidP="000E284D">
      <w:pPr>
        <w:spacing w:after="0" w:line="240" w:lineRule="auto"/>
        <w:ind w:left="720" w:hanging="720"/>
        <w:rPr>
          <w:rFonts w:ascii="Arial" w:hAnsi="Arial" w:cs="Arial"/>
          <w:sz w:val="18"/>
        </w:rPr>
      </w:pPr>
      <w:r w:rsidRPr="0037087C">
        <w:rPr>
          <w:rFonts w:ascii="Arial" w:hAnsi="Arial" w:cs="Arial"/>
          <w:szCs w:val="28"/>
        </w:rPr>
        <w:t>15.</w:t>
      </w:r>
      <w:r w:rsidRPr="0037087C">
        <w:rPr>
          <w:rFonts w:ascii="Arial" w:hAnsi="Arial" w:cs="Arial"/>
          <w:szCs w:val="28"/>
        </w:rPr>
        <w:tab/>
        <w:t xml:space="preserve">If a member does not attend any live events in a full Calendar Year, The member </w:t>
      </w:r>
      <w:r w:rsidR="00B81B96" w:rsidRPr="0037087C">
        <w:rPr>
          <w:rFonts w:ascii="Arial" w:hAnsi="Arial" w:cs="Arial"/>
          <w:szCs w:val="28"/>
        </w:rPr>
        <w:t xml:space="preserve">will no longer have Veto Rights </w:t>
      </w:r>
      <w:r w:rsidRPr="0037087C">
        <w:rPr>
          <w:rFonts w:ascii="Arial" w:hAnsi="Arial" w:cs="Arial"/>
          <w:szCs w:val="28"/>
        </w:rPr>
        <w:t>if another person applies in their Area.</w:t>
      </w:r>
    </w:p>
    <w:p w14:paraId="61622CCB" w14:textId="77777777" w:rsidR="000E284D" w:rsidRDefault="000E284D" w:rsidP="00434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2034D7" w14:textId="77777777" w:rsidR="0037087C" w:rsidRDefault="0037087C" w:rsidP="00434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B3105C" w14:textId="43F321BD" w:rsidR="00434104" w:rsidRDefault="000E284D" w:rsidP="004341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</w:t>
      </w:r>
      <w:r w:rsidR="00434104">
        <w:rPr>
          <w:rFonts w:ascii="ArialMT" w:hAnsi="ArialMT" w:cs="ArialMT"/>
        </w:rPr>
        <w:t>embership within ERN is at will and can be terminated by the President. If</w:t>
      </w:r>
    </w:p>
    <w:p w14:paraId="208786F8" w14:textId="77777777" w:rsidR="00434104" w:rsidRDefault="00434104" w:rsidP="004341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membership is terminated, former member agrees to the following:</w:t>
      </w:r>
    </w:p>
    <w:p w14:paraId="0A51A127" w14:textId="77777777" w:rsidR="00434104" w:rsidRDefault="00434104" w:rsidP="004341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8A00C76" w14:textId="77777777" w:rsidR="00434104" w:rsidRDefault="00434104" w:rsidP="004341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F0B0D05" w14:textId="77777777" w:rsidR="00434104" w:rsidRPr="0037087C" w:rsidRDefault="00434104" w:rsidP="004341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7087C">
        <w:rPr>
          <w:rFonts w:ascii="ArialMT" w:hAnsi="ArialMT" w:cs="ArialMT"/>
        </w:rPr>
        <w:t xml:space="preserve">1. </w:t>
      </w:r>
      <w:r w:rsidRPr="0037087C">
        <w:rPr>
          <w:rFonts w:ascii="ArialMT" w:hAnsi="ArialMT" w:cs="ArialMT"/>
        </w:rPr>
        <w:tab/>
        <w:t>Database of asset managers/clients belongs to ERN and stays with ERN</w:t>
      </w:r>
    </w:p>
    <w:p w14:paraId="55FF3FEC" w14:textId="77777777" w:rsidR="00434104" w:rsidRPr="0037087C" w:rsidRDefault="00434104" w:rsidP="004341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7087C">
        <w:rPr>
          <w:rFonts w:ascii="ArialMT" w:hAnsi="ArialMT" w:cs="ArialMT"/>
        </w:rPr>
        <w:t xml:space="preserve">2. </w:t>
      </w:r>
      <w:r w:rsidRPr="0037087C">
        <w:rPr>
          <w:rFonts w:ascii="ArialMT" w:hAnsi="ArialMT" w:cs="ArialMT"/>
        </w:rPr>
        <w:tab/>
        <w:t>The initial membership, monthly and annual dues are non-refundable</w:t>
      </w:r>
    </w:p>
    <w:p w14:paraId="3C442909" w14:textId="77777777" w:rsidR="00434104" w:rsidRPr="0037087C" w:rsidRDefault="00434104" w:rsidP="004341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7087C">
        <w:rPr>
          <w:rFonts w:ascii="ArialMT" w:hAnsi="ArialMT" w:cs="ArialMT"/>
        </w:rPr>
        <w:t xml:space="preserve">3. </w:t>
      </w:r>
      <w:r w:rsidRPr="0037087C">
        <w:rPr>
          <w:rFonts w:ascii="ArialMT" w:hAnsi="ArialMT" w:cs="ArialMT"/>
        </w:rPr>
        <w:tab/>
        <w:t>60-day non-compete agreement with ERN – former member will not contact any</w:t>
      </w:r>
    </w:p>
    <w:p w14:paraId="1DE7121E" w14:textId="77777777" w:rsidR="00434104" w:rsidRPr="0037087C" w:rsidRDefault="00434104" w:rsidP="0043410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</w:rPr>
      </w:pPr>
      <w:r w:rsidRPr="0037087C">
        <w:rPr>
          <w:rFonts w:ascii="ArialMT" w:hAnsi="ArialMT" w:cs="ArialMT"/>
        </w:rPr>
        <w:t>new asset manager/client obtained through ERN for 60 days from termination of</w:t>
      </w:r>
    </w:p>
    <w:p w14:paraId="7FF60F9A" w14:textId="4935919E" w:rsidR="00434104" w:rsidRDefault="00434104" w:rsidP="0043410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</w:rPr>
      </w:pPr>
      <w:r w:rsidRPr="0037087C">
        <w:rPr>
          <w:rFonts w:ascii="ArialMT" w:hAnsi="ArialMT" w:cs="ArialMT"/>
        </w:rPr>
        <w:t>membership</w:t>
      </w:r>
      <w:r w:rsidR="0037087C" w:rsidRPr="0037087C">
        <w:rPr>
          <w:rFonts w:ascii="ArialMT" w:hAnsi="ArialMT" w:cs="ArialMT"/>
        </w:rPr>
        <w:t>.</w:t>
      </w:r>
    </w:p>
    <w:p w14:paraId="1DC183EE" w14:textId="77777777" w:rsidR="00434104" w:rsidRDefault="00434104" w:rsidP="0043410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</w:rPr>
      </w:pPr>
    </w:p>
    <w:p w14:paraId="23EEF40A" w14:textId="77777777" w:rsidR="00434104" w:rsidRDefault="00434104" w:rsidP="0043410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</w:rPr>
      </w:pPr>
    </w:p>
    <w:p w14:paraId="2114EE6A" w14:textId="77777777" w:rsidR="00434104" w:rsidRDefault="00434104" w:rsidP="004341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__________________</w:t>
      </w:r>
    </w:p>
    <w:p w14:paraId="3B0B16A0" w14:textId="77777777" w:rsidR="00434104" w:rsidRDefault="00434104" w:rsidP="004341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Member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Date</w:t>
      </w:r>
    </w:p>
    <w:p w14:paraId="336FC1DB" w14:textId="77777777" w:rsidR="00434104" w:rsidRDefault="00434104" w:rsidP="004341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997D8CD" w14:textId="77777777" w:rsidR="0037087C" w:rsidRDefault="0037087C" w:rsidP="0043410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u w:val="single"/>
        </w:rPr>
      </w:pPr>
    </w:p>
    <w:p w14:paraId="7164E8E4" w14:textId="77777777" w:rsidR="0037087C" w:rsidRDefault="0037087C" w:rsidP="0043410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u w:val="single"/>
        </w:rPr>
      </w:pPr>
    </w:p>
    <w:p w14:paraId="47476A6A" w14:textId="77777777" w:rsidR="0037087C" w:rsidRDefault="0037087C" w:rsidP="0043410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u w:val="single"/>
        </w:rPr>
      </w:pPr>
    </w:p>
    <w:p w14:paraId="19CA3A74" w14:textId="77777777" w:rsidR="0037087C" w:rsidRDefault="0037087C" w:rsidP="0043410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u w:val="single"/>
        </w:rPr>
      </w:pPr>
    </w:p>
    <w:p w14:paraId="7E3134BA" w14:textId="77777777" w:rsidR="0037087C" w:rsidRDefault="0037087C" w:rsidP="0043410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u w:val="single"/>
        </w:rPr>
      </w:pPr>
    </w:p>
    <w:p w14:paraId="40C0B370" w14:textId="77777777" w:rsidR="0037087C" w:rsidRDefault="0037087C" w:rsidP="0043410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u w:val="single"/>
        </w:rPr>
      </w:pPr>
    </w:p>
    <w:p w14:paraId="3BB0B0DF" w14:textId="77777777" w:rsidR="0037087C" w:rsidRDefault="0037087C" w:rsidP="0043410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u w:val="single"/>
        </w:rPr>
      </w:pPr>
    </w:p>
    <w:p w14:paraId="047E250B" w14:textId="77777777" w:rsidR="0037087C" w:rsidRDefault="0037087C" w:rsidP="0043410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u w:val="single"/>
        </w:rPr>
      </w:pPr>
    </w:p>
    <w:p w14:paraId="765FDC27" w14:textId="77777777" w:rsidR="0037087C" w:rsidRDefault="0037087C" w:rsidP="0043410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u w:val="single"/>
        </w:rPr>
      </w:pPr>
    </w:p>
    <w:p w14:paraId="568DB71B" w14:textId="77777777" w:rsidR="0037087C" w:rsidRDefault="0037087C" w:rsidP="0043410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u w:val="single"/>
        </w:rPr>
      </w:pPr>
    </w:p>
    <w:p w14:paraId="15B6793A" w14:textId="77777777" w:rsidR="0037087C" w:rsidRDefault="0037087C" w:rsidP="0043410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u w:val="single"/>
        </w:rPr>
      </w:pPr>
    </w:p>
    <w:p w14:paraId="14556790" w14:textId="77777777" w:rsidR="0037087C" w:rsidRDefault="0037087C" w:rsidP="0043410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u w:val="single"/>
        </w:rPr>
      </w:pPr>
    </w:p>
    <w:p w14:paraId="2B72A959" w14:textId="77777777" w:rsidR="0037087C" w:rsidRDefault="0037087C" w:rsidP="0043410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u w:val="single"/>
        </w:rPr>
      </w:pPr>
    </w:p>
    <w:p w14:paraId="68D79159" w14:textId="77777777" w:rsidR="0037087C" w:rsidRDefault="0037087C" w:rsidP="0043410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u w:val="single"/>
        </w:rPr>
      </w:pPr>
    </w:p>
    <w:p w14:paraId="30EFF141" w14:textId="77777777" w:rsidR="0037087C" w:rsidRDefault="0037087C" w:rsidP="0043410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u w:val="single"/>
        </w:rPr>
      </w:pPr>
    </w:p>
    <w:p w14:paraId="00071000" w14:textId="77777777" w:rsidR="0037087C" w:rsidRDefault="0037087C" w:rsidP="0043410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u w:val="single"/>
        </w:rPr>
      </w:pPr>
    </w:p>
    <w:p w14:paraId="29FD8B1F" w14:textId="77777777" w:rsidR="0037087C" w:rsidRDefault="0037087C" w:rsidP="0043410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u w:val="single"/>
        </w:rPr>
      </w:pPr>
    </w:p>
    <w:p w14:paraId="616CBE35" w14:textId="77777777" w:rsidR="00434104" w:rsidRDefault="00434104" w:rsidP="0043410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u w:val="single"/>
        </w:rPr>
      </w:pPr>
      <w:r w:rsidRPr="00434104">
        <w:rPr>
          <w:rFonts w:ascii="ArialMT" w:hAnsi="ArialMT" w:cs="ArialMT"/>
          <w:b/>
          <w:u w:val="single"/>
        </w:rPr>
        <w:t>ERN Membership Payment Options Addendum</w:t>
      </w:r>
    </w:p>
    <w:p w14:paraId="23C9D451" w14:textId="77777777" w:rsidR="00434104" w:rsidRPr="00434104" w:rsidRDefault="00434104" w:rsidP="0043410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u w:val="single"/>
        </w:rPr>
      </w:pPr>
    </w:p>
    <w:p w14:paraId="6D643A03" w14:textId="3321D406" w:rsidR="00434104" w:rsidRDefault="000E5FBF" w:rsidP="004341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ERN dues are $1500</w:t>
      </w:r>
      <w:r w:rsidR="00434104">
        <w:rPr>
          <w:rFonts w:ascii="ArialMT" w:hAnsi="ArialMT" w:cs="ArialMT"/>
        </w:rPr>
        <w:t xml:space="preserve">/year. </w:t>
      </w:r>
    </w:p>
    <w:p w14:paraId="391289CA" w14:textId="77777777" w:rsidR="00434104" w:rsidRDefault="00434104" w:rsidP="004341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Please choose one of the payment options below:</w:t>
      </w:r>
    </w:p>
    <w:p w14:paraId="173CD83C" w14:textId="77777777" w:rsidR="00434104" w:rsidRDefault="00434104" w:rsidP="004341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4404513" w14:textId="77777777" w:rsidR="00434104" w:rsidRDefault="00434104" w:rsidP="004341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1) </w:t>
      </w:r>
      <w:r>
        <w:rPr>
          <w:rFonts w:ascii="ArialMT" w:hAnsi="ArialMT" w:cs="ArialMT"/>
        </w:rPr>
        <w:tab/>
      </w:r>
      <w:r w:rsidR="000E5FBF">
        <w:rPr>
          <w:rFonts w:ascii="ArialMT" w:hAnsi="ArialMT" w:cs="ArialMT"/>
        </w:rPr>
        <w:t>Pay $1500</w:t>
      </w:r>
      <w:r>
        <w:rPr>
          <w:rFonts w:ascii="ArialMT" w:hAnsi="ArialMT" w:cs="ArialMT"/>
        </w:rPr>
        <w:t xml:space="preserve"> with y</w:t>
      </w:r>
      <w:r w:rsidR="000E5FBF">
        <w:rPr>
          <w:rFonts w:ascii="ArialMT" w:hAnsi="ArialMT" w:cs="ArialMT"/>
        </w:rPr>
        <w:t>our application and receive a $5</w:t>
      </w:r>
      <w:r>
        <w:rPr>
          <w:rFonts w:ascii="ArialMT" w:hAnsi="ArialMT" w:cs="ArialMT"/>
        </w:rPr>
        <w:t>00 discount.</w:t>
      </w:r>
    </w:p>
    <w:p w14:paraId="00A6A420" w14:textId="60E3E3DB" w:rsidR="00434104" w:rsidRDefault="00434104" w:rsidP="004341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2)</w:t>
      </w:r>
      <w:r w:rsidR="000E5FBF">
        <w:rPr>
          <w:rFonts w:ascii="ArialMT" w:hAnsi="ArialMT" w:cs="ArialMT"/>
        </w:rPr>
        <w:tab/>
      </w:r>
      <w:r>
        <w:rPr>
          <w:rFonts w:ascii="ArialMT" w:hAnsi="ArialMT" w:cs="ArialMT"/>
        </w:rPr>
        <w:t>Pay</w:t>
      </w:r>
      <w:r w:rsidR="000E5FBF">
        <w:rPr>
          <w:rFonts w:ascii="ArialMT" w:hAnsi="ArialMT" w:cs="ArialMT"/>
        </w:rPr>
        <w:t xml:space="preserve"> 2 </w:t>
      </w:r>
      <w:r w:rsidR="001A1BDE">
        <w:rPr>
          <w:rFonts w:ascii="ArialMT" w:hAnsi="ArialMT" w:cs="ArialMT"/>
        </w:rPr>
        <w:t xml:space="preserve">payments of $1000 due prior to </w:t>
      </w:r>
      <w:r w:rsidR="00B81B96">
        <w:rPr>
          <w:rFonts w:ascii="ArialMT" w:hAnsi="ArialMT" w:cs="ArialMT"/>
        </w:rPr>
        <w:t>January 15th</w:t>
      </w:r>
      <w:r w:rsidR="001A1BDE">
        <w:rPr>
          <w:rFonts w:ascii="ArialMT" w:hAnsi="ArialMT" w:cs="ArialMT"/>
        </w:rPr>
        <w:t xml:space="preserve"> and June 30</w:t>
      </w:r>
      <w:r w:rsidR="001A1BDE" w:rsidRPr="001A1BDE">
        <w:rPr>
          <w:rFonts w:ascii="ArialMT" w:hAnsi="ArialMT" w:cs="ArialMT"/>
          <w:vertAlign w:val="superscript"/>
        </w:rPr>
        <w:t>th</w:t>
      </w:r>
      <w:r w:rsidR="001A1BDE">
        <w:rPr>
          <w:rFonts w:ascii="ArialMT" w:hAnsi="ArialMT" w:cs="ArialMT"/>
        </w:rPr>
        <w:t>.</w:t>
      </w:r>
    </w:p>
    <w:p w14:paraId="13F31846" w14:textId="77777777" w:rsidR="00C26F40" w:rsidRDefault="00C26F40" w:rsidP="004341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59AEF40" w14:textId="77777777" w:rsidR="00B81B96" w:rsidRDefault="00C26F40" w:rsidP="00B81B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To make payments please </w:t>
      </w:r>
      <w:r w:rsidR="00B81B96">
        <w:rPr>
          <w:rFonts w:ascii="ArialMT" w:hAnsi="ArialMT" w:cs="ArialMT"/>
        </w:rPr>
        <w:t xml:space="preserve">use the ERN Website.  </w:t>
      </w:r>
    </w:p>
    <w:p w14:paraId="6AD20030" w14:textId="77777777" w:rsidR="00B81B96" w:rsidRDefault="00B81B96" w:rsidP="00B81B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20FF0A2" w14:textId="71E21F36" w:rsidR="00C26F40" w:rsidRDefault="00B81B96" w:rsidP="00B81B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If you have any questions please call</w:t>
      </w:r>
      <w:r w:rsidR="00536CC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Kelly Boulton at </w:t>
      </w:r>
      <w:r w:rsidR="00536CC8">
        <w:rPr>
          <w:rFonts w:ascii="ArialMT" w:hAnsi="ArialMT" w:cs="ArialMT"/>
        </w:rPr>
        <w:t>469 346-6096</w:t>
      </w:r>
      <w:r>
        <w:rPr>
          <w:rFonts w:ascii="ArialMT" w:hAnsi="ArialMT" w:cs="ArialMT"/>
        </w:rPr>
        <w:t xml:space="preserve"> </w:t>
      </w:r>
      <w:r w:rsidR="00536CC8">
        <w:rPr>
          <w:rFonts w:ascii="ArialMT" w:hAnsi="ArialMT" w:cs="ArialMT"/>
        </w:rPr>
        <w:t>or email her at kelly.boulton@sbcglobal.com</w:t>
      </w:r>
    </w:p>
    <w:p w14:paraId="188F6586" w14:textId="77777777" w:rsidR="00C26F40" w:rsidRDefault="00C26F40" w:rsidP="004341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7321C8B" w14:textId="77777777" w:rsidR="000E284D" w:rsidRDefault="000E284D" w:rsidP="004341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01646C9" w14:textId="77777777" w:rsidR="00434104" w:rsidRDefault="00434104" w:rsidP="004341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Your payment must be received within 10 days of your approval letter. If payment is not</w:t>
      </w:r>
    </w:p>
    <w:p w14:paraId="41A64CDC" w14:textId="77777777" w:rsidR="00434104" w:rsidRDefault="00434104" w:rsidP="004341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received your approval will be revoked and the territory will be offered to the next</w:t>
      </w:r>
    </w:p>
    <w:p w14:paraId="4C1E338C" w14:textId="1C3A44FA" w:rsidR="00434104" w:rsidRDefault="00434104" w:rsidP="000E28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applicant. Dues are renewed annuall</w:t>
      </w:r>
      <w:r w:rsidR="00536CC8">
        <w:rPr>
          <w:rFonts w:ascii="ArialMT" w:hAnsi="ArialMT" w:cs="ArialMT"/>
        </w:rPr>
        <w:t>y.</w:t>
      </w:r>
    </w:p>
    <w:p w14:paraId="1A0CDF45" w14:textId="77777777" w:rsidR="00434104" w:rsidRDefault="00434104" w:rsidP="00434104">
      <w:pPr>
        <w:rPr>
          <w:rFonts w:ascii="ArialMT" w:hAnsi="ArialMT" w:cs="ArialMT"/>
        </w:rPr>
      </w:pPr>
    </w:p>
    <w:p w14:paraId="0274E63E" w14:textId="59B18D92" w:rsidR="00536CC8" w:rsidRDefault="00434104" w:rsidP="00434104">
      <w:pPr>
        <w:rPr>
          <w:rFonts w:ascii="ArialMT" w:hAnsi="ArialMT" w:cs="ArialMT"/>
        </w:rPr>
      </w:pPr>
      <w:r>
        <w:rPr>
          <w:rFonts w:ascii="ArialMT" w:hAnsi="ArialMT" w:cs="ArialMT"/>
        </w:rPr>
        <w:t xml:space="preserve">_________________________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___________________</w:t>
      </w:r>
    </w:p>
    <w:p w14:paraId="33D15E22" w14:textId="77777777" w:rsidR="00434104" w:rsidRDefault="00434104" w:rsidP="00434104">
      <w:r>
        <w:rPr>
          <w:rFonts w:ascii="ArialMT" w:hAnsi="ArialMT" w:cs="ArialMT"/>
        </w:rPr>
        <w:t>Member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Date</w:t>
      </w:r>
      <w:r>
        <w:rPr>
          <w:rFonts w:ascii="ArialMT" w:hAnsi="ArialMT" w:cs="ArialMT"/>
        </w:rPr>
        <w:tab/>
      </w:r>
    </w:p>
    <w:sectPr w:rsidR="004341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7EFC9" w14:textId="77777777" w:rsidR="00A61272" w:rsidRDefault="00A61272" w:rsidP="000E5FBF">
      <w:pPr>
        <w:spacing w:after="0" w:line="240" w:lineRule="auto"/>
      </w:pPr>
      <w:r>
        <w:separator/>
      </w:r>
    </w:p>
  </w:endnote>
  <w:endnote w:type="continuationSeparator" w:id="0">
    <w:p w14:paraId="51512B71" w14:textId="77777777" w:rsidR="00A61272" w:rsidRDefault="00A61272" w:rsidP="000E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B733A" w14:textId="77777777" w:rsidR="00A61272" w:rsidRDefault="00A61272" w:rsidP="000E5FBF">
      <w:pPr>
        <w:spacing w:after="0" w:line="240" w:lineRule="auto"/>
      </w:pPr>
      <w:r>
        <w:separator/>
      </w:r>
    </w:p>
  </w:footnote>
  <w:footnote w:type="continuationSeparator" w:id="0">
    <w:p w14:paraId="396887A3" w14:textId="77777777" w:rsidR="00A61272" w:rsidRDefault="00A61272" w:rsidP="000E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93A2D" w14:textId="77777777" w:rsidR="000E5FBF" w:rsidRDefault="000E5FBF" w:rsidP="000E5FBF">
    <w:pPr>
      <w:pStyle w:val="Header"/>
      <w:jc w:val="center"/>
    </w:pPr>
    <w:r>
      <w:rPr>
        <w:noProof/>
      </w:rPr>
      <w:drawing>
        <wp:inline distT="0" distB="0" distL="0" distR="0" wp14:anchorId="3C4D9366" wp14:editId="071C90B7">
          <wp:extent cx="3018600" cy="1228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7889" cy="1232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4D99"/>
    <w:multiLevelType w:val="hybridMultilevel"/>
    <w:tmpl w:val="FAD8F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68A6"/>
    <w:multiLevelType w:val="hybridMultilevel"/>
    <w:tmpl w:val="1CDEB2E6"/>
    <w:lvl w:ilvl="0" w:tplc="42AE9560">
      <w:start w:val="15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3E3F"/>
    <w:multiLevelType w:val="hybridMultilevel"/>
    <w:tmpl w:val="68CE2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90458"/>
    <w:multiLevelType w:val="hybridMultilevel"/>
    <w:tmpl w:val="3A506E14"/>
    <w:lvl w:ilvl="0" w:tplc="49B40932">
      <w:start w:val="15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72B4A"/>
    <w:multiLevelType w:val="hybridMultilevel"/>
    <w:tmpl w:val="70F863B2"/>
    <w:lvl w:ilvl="0" w:tplc="8C44984E">
      <w:start w:val="15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77251"/>
    <w:multiLevelType w:val="hybridMultilevel"/>
    <w:tmpl w:val="5D028F78"/>
    <w:lvl w:ilvl="0" w:tplc="463E1EFE">
      <w:start w:val="15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D4CC5"/>
    <w:multiLevelType w:val="hybridMultilevel"/>
    <w:tmpl w:val="D12E7FEE"/>
    <w:lvl w:ilvl="0" w:tplc="7B5CE056">
      <w:start w:val="15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67794"/>
    <w:multiLevelType w:val="hybridMultilevel"/>
    <w:tmpl w:val="8C0AF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04"/>
    <w:rsid w:val="000E284D"/>
    <w:rsid w:val="000E5FBF"/>
    <w:rsid w:val="001A1BDE"/>
    <w:rsid w:val="001B1264"/>
    <w:rsid w:val="00286F0E"/>
    <w:rsid w:val="002C1D80"/>
    <w:rsid w:val="00327C01"/>
    <w:rsid w:val="0037087C"/>
    <w:rsid w:val="00434104"/>
    <w:rsid w:val="00462930"/>
    <w:rsid w:val="0048039A"/>
    <w:rsid w:val="00536CC8"/>
    <w:rsid w:val="00621D5A"/>
    <w:rsid w:val="00717781"/>
    <w:rsid w:val="00894EA6"/>
    <w:rsid w:val="00A61272"/>
    <w:rsid w:val="00B3393D"/>
    <w:rsid w:val="00B74531"/>
    <w:rsid w:val="00B81B96"/>
    <w:rsid w:val="00C26F40"/>
    <w:rsid w:val="00C70853"/>
    <w:rsid w:val="00CE101B"/>
    <w:rsid w:val="00E50639"/>
    <w:rsid w:val="00FC108D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D86BB"/>
  <w15:chartTrackingRefBased/>
  <w15:docId w15:val="{C6BA5F38-6834-4EF1-B8A1-9AAEDD2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FBF"/>
  </w:style>
  <w:style w:type="paragraph" w:styleId="Footer">
    <w:name w:val="footer"/>
    <w:basedOn w:val="Normal"/>
    <w:link w:val="FooterChar"/>
    <w:uiPriority w:val="99"/>
    <w:unhideWhenUsed/>
    <w:rsid w:val="000E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FBF"/>
  </w:style>
  <w:style w:type="paragraph" w:styleId="ListParagraph">
    <w:name w:val="List Paragraph"/>
    <w:basedOn w:val="Normal"/>
    <w:uiPriority w:val="34"/>
    <w:qFormat/>
    <w:rsid w:val="00CE1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Brenkus Accounting</dc:creator>
  <cp:keywords/>
  <dc:description/>
  <cp:lastModifiedBy>Kelly Boulton</cp:lastModifiedBy>
  <cp:revision>2</cp:revision>
  <cp:lastPrinted>2020-07-05T16:26:00Z</cp:lastPrinted>
  <dcterms:created xsi:type="dcterms:W3CDTF">2021-02-23T19:21:00Z</dcterms:created>
  <dcterms:modified xsi:type="dcterms:W3CDTF">2021-02-23T19:21:00Z</dcterms:modified>
</cp:coreProperties>
</file>